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49" w:rsidRDefault="00423449" w:rsidP="0042344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w:t>
      </w:r>
      <w:r w:rsidRPr="00E46158">
        <w:rPr>
          <w:rFonts w:ascii="Times New Roman" w:hAnsi="Times New Roman" w:cs="Times New Roman"/>
          <w:b/>
          <w:sz w:val="28"/>
          <w:szCs w:val="28"/>
        </w:rPr>
        <w:t>омпенсации морального вреда</w:t>
      </w:r>
      <w:r>
        <w:rPr>
          <w:rFonts w:ascii="Times New Roman" w:hAnsi="Times New Roman" w:cs="Times New Roman"/>
          <w:b/>
          <w:sz w:val="28"/>
          <w:szCs w:val="28"/>
        </w:rPr>
        <w:t xml:space="preserve"> </w:t>
      </w:r>
      <w:r w:rsidRPr="00E46158">
        <w:rPr>
          <w:rFonts w:ascii="Times New Roman" w:hAnsi="Times New Roman" w:cs="Times New Roman"/>
          <w:b/>
          <w:sz w:val="28"/>
          <w:szCs w:val="28"/>
        </w:rPr>
        <w:t>от нападения бродячей собаки</w:t>
      </w:r>
      <w:r>
        <w:rPr>
          <w:rFonts w:ascii="Times New Roman" w:hAnsi="Times New Roman" w:cs="Times New Roman"/>
          <w:b/>
          <w:sz w:val="28"/>
          <w:szCs w:val="28"/>
        </w:rPr>
        <w:t>.</w:t>
      </w:r>
    </w:p>
    <w:p w:rsidR="00423449" w:rsidRPr="00DB4C7E" w:rsidRDefault="00423449" w:rsidP="00423449">
      <w:pPr>
        <w:spacing w:after="0" w:line="240" w:lineRule="auto"/>
        <w:ind w:firstLine="709"/>
        <w:jc w:val="both"/>
        <w:rPr>
          <w:rFonts w:ascii="Times New Roman" w:hAnsi="Times New Roman" w:cs="Times New Roman"/>
          <w:sz w:val="28"/>
          <w:szCs w:val="28"/>
        </w:rPr>
      </w:pPr>
    </w:p>
    <w:p w:rsidR="00423449" w:rsidRPr="00E46158" w:rsidRDefault="00423449" w:rsidP="00423449">
      <w:pPr>
        <w:spacing w:after="0" w:line="240" w:lineRule="auto"/>
        <w:ind w:firstLine="709"/>
        <w:jc w:val="both"/>
        <w:rPr>
          <w:rFonts w:ascii="Times New Roman" w:hAnsi="Times New Roman" w:cs="Times New Roman"/>
          <w:sz w:val="28"/>
          <w:szCs w:val="28"/>
        </w:rPr>
      </w:pPr>
      <w:r w:rsidRPr="00E46158">
        <w:rPr>
          <w:rFonts w:ascii="Times New Roman" w:hAnsi="Times New Roman" w:cs="Times New Roman"/>
          <w:sz w:val="28"/>
          <w:szCs w:val="28"/>
        </w:rPr>
        <w:t>В соответствии со статьей 1069 Гражданского кодекса Российской Федерации вред, причиненный гражданину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и осуществляется за счет средств бюджета соответствующего уровня.</w:t>
      </w:r>
    </w:p>
    <w:p w:rsidR="00423449" w:rsidRPr="00E46158" w:rsidRDefault="00423449" w:rsidP="00423449">
      <w:pPr>
        <w:spacing w:after="0" w:line="240" w:lineRule="auto"/>
        <w:ind w:firstLine="709"/>
        <w:jc w:val="both"/>
        <w:rPr>
          <w:rFonts w:ascii="Times New Roman" w:hAnsi="Times New Roman" w:cs="Times New Roman"/>
          <w:sz w:val="28"/>
          <w:szCs w:val="28"/>
        </w:rPr>
      </w:pPr>
      <w:r w:rsidRPr="00E46158">
        <w:rPr>
          <w:rFonts w:ascii="Times New Roman" w:hAnsi="Times New Roman" w:cs="Times New Roman"/>
          <w:sz w:val="28"/>
          <w:szCs w:val="28"/>
        </w:rPr>
        <w:t xml:space="preserve">В случае причинения гражданину морального вреда (физические или нравственные страдания) действиями, нарушающими его личные неимущественные права либо посягающими на принадлежащие ему нематериальные блага, суд может возложить на нарушителя обязанность денежной компенсации указанного вреда, которая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или нравственных страданий, а также степени вины </w:t>
      </w:r>
      <w:proofErr w:type="spellStart"/>
      <w:r w:rsidRPr="00E46158">
        <w:rPr>
          <w:rFonts w:ascii="Times New Roman" w:hAnsi="Times New Roman" w:cs="Times New Roman"/>
          <w:sz w:val="28"/>
          <w:szCs w:val="28"/>
        </w:rPr>
        <w:t>причинителя</w:t>
      </w:r>
      <w:proofErr w:type="spellEnd"/>
      <w:r w:rsidRPr="00E46158">
        <w:rPr>
          <w:rFonts w:ascii="Times New Roman" w:hAnsi="Times New Roman" w:cs="Times New Roman"/>
          <w:sz w:val="28"/>
          <w:szCs w:val="28"/>
        </w:rPr>
        <w:t xml:space="preserve"> вреда в случаях, когда вина является основанием возмещения вреда.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423449" w:rsidRPr="00E46158" w:rsidRDefault="00423449" w:rsidP="00423449">
      <w:pPr>
        <w:spacing w:after="0" w:line="240" w:lineRule="auto"/>
        <w:ind w:firstLine="709"/>
        <w:jc w:val="both"/>
        <w:rPr>
          <w:rFonts w:ascii="Times New Roman" w:hAnsi="Times New Roman" w:cs="Times New Roman"/>
          <w:sz w:val="28"/>
          <w:szCs w:val="28"/>
        </w:rPr>
      </w:pPr>
      <w:r w:rsidRPr="00E46158">
        <w:rPr>
          <w:rFonts w:ascii="Times New Roman" w:hAnsi="Times New Roman" w:cs="Times New Roman"/>
          <w:sz w:val="28"/>
          <w:szCs w:val="28"/>
        </w:rPr>
        <w:t>Федеральным законом от 21.12.2021 № 414-ФЗ «Об общих принципах организации публичной власти в субъектах Российской Федерации» к полномочиям органов государственной власти субъектов относится организация мероприятий при осуществлении деятельности по обращению с животными без владельцев.</w:t>
      </w:r>
      <w:bookmarkStart w:id="0" w:name="_GoBack"/>
      <w:bookmarkEnd w:id="0"/>
    </w:p>
    <w:p w:rsidR="00423449" w:rsidRPr="00E46158" w:rsidRDefault="00423449" w:rsidP="00423449">
      <w:pPr>
        <w:spacing w:after="0" w:line="240" w:lineRule="auto"/>
        <w:ind w:firstLine="709"/>
        <w:jc w:val="both"/>
        <w:rPr>
          <w:rFonts w:ascii="Times New Roman" w:hAnsi="Times New Roman" w:cs="Times New Roman"/>
          <w:sz w:val="28"/>
          <w:szCs w:val="28"/>
        </w:rPr>
      </w:pPr>
      <w:r w:rsidRPr="00E46158">
        <w:rPr>
          <w:rFonts w:ascii="Times New Roman" w:hAnsi="Times New Roman" w:cs="Times New Roman"/>
          <w:sz w:val="28"/>
          <w:szCs w:val="28"/>
        </w:rPr>
        <w:t>В силу прямого указания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мероприятия при осуществлении деятельности по обращению с животными без владельцев включают в том числе их отлов.</w:t>
      </w:r>
    </w:p>
    <w:p w:rsidR="00423449" w:rsidRPr="00E46158" w:rsidRDefault="00423449" w:rsidP="004234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E46158">
        <w:rPr>
          <w:rFonts w:ascii="Times New Roman" w:hAnsi="Times New Roman" w:cs="Times New Roman"/>
          <w:sz w:val="28"/>
          <w:szCs w:val="28"/>
        </w:rPr>
        <w:t>местные власти на территории своего муниципалитета обязаны заниматься организацией деятельности по обращению с бездомными собаками на средства, выделенные из областного бюджета.</w:t>
      </w:r>
    </w:p>
    <w:p w:rsidR="00423449" w:rsidRDefault="00423449" w:rsidP="004234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46158">
        <w:rPr>
          <w:rFonts w:ascii="Times New Roman" w:hAnsi="Times New Roman" w:cs="Times New Roman"/>
          <w:sz w:val="28"/>
          <w:szCs w:val="28"/>
        </w:rPr>
        <w:t xml:space="preserve">сли органом местного самоуправления обязанность по принятию мер к отлову собак, находящихся без сопровождающих лиц на территории муниципального образования, в должной мере не исполнялась, за компенсацией морального вреда в связи с нападением безнадзорной собаки можно обращаться </w:t>
      </w:r>
      <w:r>
        <w:rPr>
          <w:rFonts w:ascii="Times New Roman" w:hAnsi="Times New Roman" w:cs="Times New Roman"/>
          <w:sz w:val="28"/>
          <w:szCs w:val="28"/>
        </w:rPr>
        <w:t>в суд с иском к данному органу.</w:t>
      </w:r>
    </w:p>
    <w:p w:rsidR="00423449" w:rsidRDefault="00423449" w:rsidP="00423449">
      <w:pPr>
        <w:spacing w:after="0"/>
        <w:ind w:firstLine="708"/>
        <w:jc w:val="both"/>
        <w:rPr>
          <w:rFonts w:ascii="Times New Roman" w:hAnsi="Times New Roman" w:cs="Times New Roman"/>
          <w:sz w:val="28"/>
          <w:szCs w:val="28"/>
        </w:rPr>
      </w:pPr>
    </w:p>
    <w:p w:rsidR="00423449" w:rsidRPr="00D95B9A" w:rsidRDefault="00423449" w:rsidP="00423449">
      <w:pPr>
        <w:spacing w:after="0"/>
        <w:jc w:val="both"/>
        <w:rPr>
          <w:rFonts w:ascii="Times New Roman" w:hAnsi="Times New Roman" w:cs="Times New Roman"/>
          <w:sz w:val="28"/>
          <w:szCs w:val="28"/>
        </w:rPr>
      </w:pPr>
      <w:r>
        <w:rPr>
          <w:rFonts w:ascii="Times New Roman" w:hAnsi="Times New Roman" w:cs="Times New Roman"/>
          <w:sz w:val="28"/>
          <w:szCs w:val="28"/>
        </w:rPr>
        <w:t>П</w:t>
      </w:r>
      <w:r w:rsidRPr="00D95B9A">
        <w:rPr>
          <w:rFonts w:ascii="Times New Roman" w:hAnsi="Times New Roman" w:cs="Times New Roman"/>
          <w:sz w:val="28"/>
          <w:szCs w:val="28"/>
        </w:rPr>
        <w:t xml:space="preserve">омощник прокурора </w:t>
      </w:r>
      <w:r>
        <w:rPr>
          <w:rFonts w:ascii="Times New Roman" w:hAnsi="Times New Roman" w:cs="Times New Roman"/>
          <w:sz w:val="28"/>
          <w:szCs w:val="28"/>
        </w:rPr>
        <w:t xml:space="preserve">Курского </w:t>
      </w:r>
      <w:r w:rsidRPr="00D95B9A">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D95B9A">
        <w:rPr>
          <w:rFonts w:ascii="Times New Roman" w:hAnsi="Times New Roman" w:cs="Times New Roman"/>
          <w:sz w:val="28"/>
          <w:szCs w:val="28"/>
        </w:rPr>
        <w:t xml:space="preserve">  Н.В. </w:t>
      </w:r>
      <w:proofErr w:type="spellStart"/>
      <w:r w:rsidRPr="00D95B9A">
        <w:rPr>
          <w:rFonts w:ascii="Times New Roman" w:hAnsi="Times New Roman" w:cs="Times New Roman"/>
          <w:sz w:val="28"/>
          <w:szCs w:val="28"/>
        </w:rPr>
        <w:t>Деренкова</w:t>
      </w:r>
      <w:proofErr w:type="spellEnd"/>
    </w:p>
    <w:p w:rsidR="00644A9E" w:rsidRDefault="00644A9E"/>
    <w:sectPr w:rsidR="00644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49"/>
    <w:rsid w:val="00423449"/>
    <w:rsid w:val="0064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FECA"/>
  <w15:chartTrackingRefBased/>
  <w15:docId w15:val="{953CF1B9-E0B6-4F57-83D8-828486C7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Рязанцева Валерия Николаевна</dc:creator>
  <cp:keywords/>
  <dc:description/>
  <cp:lastModifiedBy>Рязанцева Валерия Николаевна</cp:lastModifiedBy>
  <cp:revision>1</cp:revision>
  <dcterms:created xsi:type="dcterms:W3CDTF">2024-05-03T06:27:00Z</dcterms:created>
  <dcterms:modified xsi:type="dcterms:W3CDTF">2024-05-03T06:28:00Z</dcterms:modified>
</cp:coreProperties>
</file>